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B92543" w:rsidRPr="00B92543" w:rsidRDefault="00B92543" w:rsidP="00B92543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bookmarkStart w:id="0" w:name="_GoBack"/>
      <w:r w:rsidRPr="00B92543">
        <w:rPr>
          <w:rFonts w:ascii="Arial" w:hAnsi="Arial" w:cs="Arial"/>
          <w:sz w:val="40"/>
          <w:szCs w:val="40"/>
        </w:rPr>
        <w:t>Ardal Natur ar gyfer Dysgu Awyr Agored</w:t>
      </w:r>
    </w:p>
    <w:bookmarkEnd w:id="0"/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B73C08" w:rsidP="0006344A">
      <w:pPr>
        <w:rPr>
          <w:rFonts w:ascii="Arial" w:hAnsi="Arial" w:cs="Arial"/>
          <w:sz w:val="44"/>
          <w:szCs w:val="44"/>
        </w:rPr>
      </w:pPr>
    </w:p>
    <w:p w:rsidR="00FD2127" w:rsidRPr="00A43DE3" w:rsidRDefault="00FD2127" w:rsidP="00A11884">
      <w:pPr>
        <w:ind w:left="1440"/>
        <w:rPr>
          <w:rFonts w:ascii="Arial" w:eastAsia="Arial" w:hAnsi="Arial"/>
        </w:rPr>
      </w:pPr>
      <w:r w:rsidRPr="00A43DE3">
        <w:rPr>
          <w:rFonts w:ascii="Arial" w:eastAsia="Arial" w:hAnsi="Arial"/>
          <w:lang w:val="cy-GB"/>
        </w:rPr>
        <w:t xml:space="preserve">Er mwyn annog dysgu yn yr awyr agored, nod y prosiect hwn yw creu ardal natur y gellir ei defnyddio bob dydd fel ardal weithio i blant. Mae'r prosiect wedi nodi bod plant, pan fyddant gartref, yn treulio amser y tu mewn yn gynyddol, yn gwylio llawer iawn o deledu, yn chwarae gemau cyfrifiadur ac yn treulio amser ar ffonau, etc. Mae hyn yn rhannol oherwydd bod rhieni'n bryderus am adael i blant chwarae tu fas yn annibynnol. </w:t>
      </w:r>
    </w:p>
    <w:p w:rsidR="00FD2127" w:rsidRPr="00A43DE3" w:rsidRDefault="00FD2127" w:rsidP="00FD2127">
      <w:pPr>
        <w:ind w:left="1843"/>
        <w:rPr>
          <w:rFonts w:ascii="Arial" w:eastAsia="Arial" w:hAnsi="Arial"/>
        </w:rPr>
      </w:pPr>
    </w:p>
    <w:p w:rsidR="00FD2127" w:rsidRPr="00A43DE3" w:rsidRDefault="00FD2127" w:rsidP="00A11884">
      <w:pPr>
        <w:ind w:left="720"/>
        <w:rPr>
          <w:rFonts w:ascii="Arial" w:eastAsia="Arial" w:hAnsi="Arial"/>
        </w:rPr>
      </w:pPr>
      <w:r w:rsidRPr="00A43DE3">
        <w:rPr>
          <w:rFonts w:ascii="Arial" w:eastAsia="Arial" w:hAnsi="Arial"/>
          <w:lang w:val="cy-GB"/>
        </w:rPr>
        <w:t>Nod y prosiect hwn yw gwneud y defnydd gorau o'r lle presennol trwy ddatblygu prosiect ystyrlon ac effeithiol a ddyluniwyd yn bennaf i gynnig profiad addysg unigryw i blant, ond hefyd i hyrwyddo effaith tymor hir a pharhaol ar yr amgylchedd, gan leihau ôl troed carbon yr ardal leol a sicrhau ac adeiladu ar yr adnoddau naturiol a'r fioamrywiaeth sydd ar gael.</w:t>
      </w:r>
    </w:p>
    <w:p w:rsidR="00FD2127" w:rsidRPr="00A43DE3" w:rsidRDefault="00FD2127" w:rsidP="00FD2127">
      <w:pPr>
        <w:ind w:left="1843"/>
        <w:rPr>
          <w:rFonts w:ascii="Arial" w:eastAsia="Arial" w:hAnsi="Arial"/>
        </w:rPr>
      </w:pPr>
    </w:p>
    <w:p w:rsidR="00FD2127" w:rsidRPr="00A43DE3" w:rsidRDefault="00FD2127" w:rsidP="00FD2127">
      <w:pPr>
        <w:ind w:left="720"/>
        <w:rPr>
          <w:rFonts w:ascii="Arial" w:eastAsia="Arial" w:hAnsi="Arial"/>
        </w:rPr>
      </w:pPr>
      <w:r w:rsidRPr="00A43DE3">
        <w:rPr>
          <w:rFonts w:ascii="Arial" w:eastAsia="Arial" w:hAnsi="Arial"/>
          <w:lang w:val="cy-GB"/>
        </w:rPr>
        <w:t>Y prif nodau ac amcanion:</w:t>
      </w:r>
    </w:p>
    <w:p w:rsidR="00FD2127" w:rsidRPr="00A43DE3" w:rsidRDefault="00FD2127" w:rsidP="00FD2127">
      <w:pPr>
        <w:ind w:left="1843"/>
        <w:rPr>
          <w:rFonts w:ascii="Arial" w:eastAsia="Arial" w:hAnsi="Arial"/>
        </w:rPr>
      </w:pPr>
    </w:p>
    <w:p w:rsidR="00FD2127" w:rsidRPr="00A43DE3" w:rsidRDefault="00FD2127" w:rsidP="00FD2127">
      <w:pPr>
        <w:pStyle w:val="ListParagraph"/>
        <w:numPr>
          <w:ilvl w:val="0"/>
          <w:numId w:val="1"/>
        </w:numPr>
        <w:rPr>
          <w:rFonts w:ascii="Arial" w:eastAsia="Arial" w:hAnsi="Arial"/>
          <w:sz w:val="22"/>
          <w:szCs w:val="22"/>
        </w:rPr>
      </w:pPr>
      <w:r w:rsidRPr="00A43DE3">
        <w:rPr>
          <w:rFonts w:ascii="Arial" w:eastAsia="Arial" w:hAnsi="Arial"/>
          <w:sz w:val="22"/>
          <w:szCs w:val="22"/>
          <w:lang w:val="cy-GB"/>
        </w:rPr>
        <w:t>Cefnogi lles disgyblion a staff drwy eu cysylltu â'r awyr agored.</w:t>
      </w:r>
    </w:p>
    <w:p w:rsidR="00FD2127" w:rsidRPr="00A43DE3" w:rsidRDefault="00FD2127" w:rsidP="00FD2127">
      <w:pPr>
        <w:pStyle w:val="ListParagraph"/>
        <w:numPr>
          <w:ilvl w:val="0"/>
          <w:numId w:val="1"/>
        </w:numPr>
        <w:rPr>
          <w:rFonts w:ascii="Arial" w:eastAsia="Arial" w:hAnsi="Arial"/>
          <w:sz w:val="22"/>
          <w:szCs w:val="22"/>
        </w:rPr>
      </w:pPr>
      <w:r w:rsidRPr="00A43DE3">
        <w:rPr>
          <w:rFonts w:ascii="Arial" w:eastAsia="Arial" w:hAnsi="Arial"/>
          <w:sz w:val="22"/>
          <w:szCs w:val="22"/>
          <w:lang w:val="cy-GB"/>
        </w:rPr>
        <w:t>Sicrhau bod gennym ymagwedd gynaliadwy at ddysgu yn yr awyr agored.</w:t>
      </w:r>
    </w:p>
    <w:p w:rsidR="00FD2127" w:rsidRPr="00A43DE3" w:rsidRDefault="00FD2127" w:rsidP="00FD2127">
      <w:pPr>
        <w:pStyle w:val="ListParagraph"/>
        <w:numPr>
          <w:ilvl w:val="0"/>
          <w:numId w:val="1"/>
        </w:numPr>
        <w:rPr>
          <w:rFonts w:ascii="Arial" w:eastAsia="Arial" w:hAnsi="Arial"/>
          <w:sz w:val="22"/>
          <w:szCs w:val="22"/>
        </w:rPr>
      </w:pPr>
      <w:r w:rsidRPr="00A43DE3">
        <w:rPr>
          <w:rFonts w:ascii="Arial" w:eastAsia="Arial" w:hAnsi="Arial"/>
          <w:sz w:val="22"/>
          <w:szCs w:val="22"/>
          <w:lang w:val="cy-GB"/>
        </w:rPr>
        <w:t>Creu ardal ddysgu bwrpasol.</w:t>
      </w:r>
    </w:p>
    <w:p w:rsidR="00FD2127" w:rsidRPr="00A43DE3" w:rsidRDefault="00FD2127" w:rsidP="00FD2127">
      <w:pPr>
        <w:pStyle w:val="ListParagraph"/>
        <w:numPr>
          <w:ilvl w:val="0"/>
          <w:numId w:val="1"/>
        </w:numPr>
        <w:rPr>
          <w:rFonts w:ascii="Arial" w:eastAsia="Arial" w:hAnsi="Arial"/>
          <w:sz w:val="22"/>
          <w:szCs w:val="22"/>
        </w:rPr>
      </w:pPr>
      <w:r w:rsidRPr="00A43DE3">
        <w:rPr>
          <w:rFonts w:ascii="Arial" w:eastAsia="Arial" w:hAnsi="Arial"/>
          <w:sz w:val="22"/>
          <w:szCs w:val="22"/>
          <w:lang w:val="cy-GB"/>
        </w:rPr>
        <w:t>Ysgogi dysgu ym mhob un o feysydd y cwricwlwm Gwyddoniaeth, llythrennedd, iechyd, lles celfyddydau creadigol, etc.</w:t>
      </w:r>
    </w:p>
    <w:p w:rsidR="00FD2127" w:rsidRPr="00A43DE3" w:rsidRDefault="00FD2127" w:rsidP="00FD2127">
      <w:pPr>
        <w:pStyle w:val="ListParagraph"/>
        <w:numPr>
          <w:ilvl w:val="0"/>
          <w:numId w:val="1"/>
        </w:numPr>
        <w:rPr>
          <w:rFonts w:ascii="Arial" w:eastAsia="Arial" w:hAnsi="Arial"/>
          <w:sz w:val="22"/>
          <w:szCs w:val="22"/>
        </w:rPr>
      </w:pPr>
      <w:r w:rsidRPr="00A43DE3">
        <w:rPr>
          <w:rFonts w:ascii="Arial" w:eastAsia="Arial" w:hAnsi="Arial"/>
          <w:sz w:val="22"/>
          <w:szCs w:val="22"/>
          <w:lang w:val="cy-GB"/>
        </w:rPr>
        <w:t>Datblygu dealltwriaeth disgyblion o natur.</w:t>
      </w:r>
    </w:p>
    <w:p w:rsidR="00FD2127" w:rsidRPr="00A43DE3" w:rsidRDefault="00FD2127" w:rsidP="00FD2127">
      <w:pPr>
        <w:pStyle w:val="ListParagraph"/>
        <w:numPr>
          <w:ilvl w:val="0"/>
          <w:numId w:val="1"/>
        </w:numPr>
        <w:rPr>
          <w:rFonts w:ascii="Arial" w:eastAsia="Arial" w:hAnsi="Arial"/>
          <w:sz w:val="22"/>
          <w:szCs w:val="22"/>
        </w:rPr>
      </w:pPr>
      <w:r w:rsidRPr="00A43DE3">
        <w:rPr>
          <w:rFonts w:ascii="Arial" w:eastAsia="Arial" w:hAnsi="Arial"/>
          <w:sz w:val="22"/>
          <w:szCs w:val="22"/>
          <w:lang w:val="cy-GB"/>
        </w:rPr>
        <w:t>Cynyddu nifer a maint y 'lleoedd natur’.</w:t>
      </w:r>
    </w:p>
    <w:p w:rsidR="00FD2127" w:rsidRPr="00A43DE3" w:rsidRDefault="00FD2127" w:rsidP="00FD2127">
      <w:pPr>
        <w:pStyle w:val="ListParagraph"/>
        <w:numPr>
          <w:ilvl w:val="0"/>
          <w:numId w:val="1"/>
        </w:numPr>
        <w:rPr>
          <w:rFonts w:ascii="Arial" w:eastAsia="Arial" w:hAnsi="Arial"/>
          <w:sz w:val="22"/>
          <w:szCs w:val="22"/>
        </w:rPr>
      </w:pPr>
      <w:r w:rsidRPr="00A43DE3">
        <w:rPr>
          <w:rFonts w:ascii="Arial" w:eastAsia="Arial" w:hAnsi="Arial"/>
          <w:sz w:val="22"/>
          <w:szCs w:val="22"/>
          <w:lang w:val="cy-GB"/>
        </w:rPr>
        <w:t>Cynyddu helaethrwydd rhywogaethau cefnogi adnoddau naturiol a bioamrywiaeth fwy helaeth.</w:t>
      </w:r>
    </w:p>
    <w:p w:rsidR="00FD2127" w:rsidRPr="00A43DE3" w:rsidRDefault="00FD2127" w:rsidP="00FD2127">
      <w:pPr>
        <w:pStyle w:val="ListParagraph"/>
        <w:numPr>
          <w:ilvl w:val="0"/>
          <w:numId w:val="1"/>
        </w:numPr>
        <w:rPr>
          <w:rFonts w:ascii="Arial" w:eastAsia="Arial" w:hAnsi="Arial"/>
          <w:sz w:val="22"/>
          <w:szCs w:val="22"/>
        </w:rPr>
      </w:pPr>
      <w:r w:rsidRPr="00A43DE3">
        <w:rPr>
          <w:rFonts w:ascii="Arial" w:eastAsia="Arial" w:hAnsi="Arial"/>
          <w:sz w:val="22"/>
          <w:szCs w:val="22"/>
          <w:lang w:val="cy-GB"/>
        </w:rPr>
        <w:t>Meithrin cariad gydol oes at natur ar gyfer plant: i warchod ein hamgylchedd a gofalu amdano yn y pen draw.</w:t>
      </w:r>
    </w:p>
    <w:p w:rsidR="00FD2127" w:rsidRPr="00A43DE3" w:rsidRDefault="00FD2127" w:rsidP="00FD2127">
      <w:pPr>
        <w:pStyle w:val="ListParagraph"/>
        <w:numPr>
          <w:ilvl w:val="0"/>
          <w:numId w:val="1"/>
        </w:numPr>
        <w:rPr>
          <w:rFonts w:ascii="Arial" w:eastAsia="Arial" w:hAnsi="Arial"/>
          <w:sz w:val="22"/>
          <w:szCs w:val="22"/>
        </w:rPr>
      </w:pPr>
      <w:r w:rsidRPr="00A43DE3">
        <w:rPr>
          <w:rFonts w:ascii="Arial" w:eastAsia="Arial" w:hAnsi="Arial"/>
          <w:sz w:val="22"/>
          <w:szCs w:val="22"/>
          <w:lang w:val="cy-GB"/>
        </w:rPr>
        <w:t>Annog peillwyr.</w:t>
      </w:r>
    </w:p>
    <w:p w:rsidR="00FD2127" w:rsidRDefault="00FD2127" w:rsidP="00FD2127">
      <w:pPr>
        <w:spacing w:after="160" w:line="259" w:lineRule="auto"/>
        <w:rPr>
          <w:rFonts w:ascii="Arial" w:eastAsia="Arial" w:hAnsi="Arial"/>
        </w:rPr>
      </w:pPr>
    </w:p>
    <w:p w:rsidR="00D63928" w:rsidRDefault="00D6392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FD2127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FD2127">
              <w:rPr>
                <w:rFonts w:ascii="Arial" w:hAnsi="Arial" w:cs="Arial"/>
                <w:sz w:val="24"/>
                <w:szCs w:val="24"/>
              </w:rPr>
              <w:t>431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£4,9</w:t>
            </w:r>
            <w:r w:rsidR="00FD2127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F62" w:rsidRDefault="00A95F62" w:rsidP="00D63928">
      <w:r>
        <w:separator/>
      </w:r>
    </w:p>
  </w:endnote>
  <w:endnote w:type="continuationSeparator" w:id="0">
    <w:p w:rsidR="00A95F62" w:rsidRDefault="00A95F62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F62" w:rsidRDefault="00A95F62" w:rsidP="00D63928">
      <w:r>
        <w:separator/>
      </w:r>
    </w:p>
  </w:footnote>
  <w:footnote w:type="continuationSeparator" w:id="0">
    <w:p w:rsidR="00A95F62" w:rsidRDefault="00A95F62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3006C1"/>
    <w:multiLevelType w:val="hybridMultilevel"/>
    <w:tmpl w:val="89CCCBA4"/>
    <w:lvl w:ilvl="0" w:tplc="7F5454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61CB3E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76E78A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6D42A3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DC4BB1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3E200F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CFA47B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7786A1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E28663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C2FAC"/>
    <w:rsid w:val="002C2B79"/>
    <w:rsid w:val="00572EE4"/>
    <w:rsid w:val="0062420C"/>
    <w:rsid w:val="00942EDA"/>
    <w:rsid w:val="009E55C1"/>
    <w:rsid w:val="00A11884"/>
    <w:rsid w:val="00A20BF7"/>
    <w:rsid w:val="00A95F62"/>
    <w:rsid w:val="00B53BC4"/>
    <w:rsid w:val="00B73C08"/>
    <w:rsid w:val="00B92543"/>
    <w:rsid w:val="00C34E71"/>
    <w:rsid w:val="00C5649A"/>
    <w:rsid w:val="00C94563"/>
    <w:rsid w:val="00D63928"/>
    <w:rsid w:val="00E045B7"/>
    <w:rsid w:val="00E05B33"/>
    <w:rsid w:val="00E407DE"/>
    <w:rsid w:val="00E947F9"/>
    <w:rsid w:val="00FD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2127"/>
    <w:pPr>
      <w:ind w:left="720"/>
      <w:contextualSpacing/>
    </w:pPr>
    <w:rPr>
      <w:rFonts w:ascii="Arial (W1)" w:eastAsia="Times New Roman" w:hAnsi="Arial (W1)" w:cs="Arial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54B903-A165-453D-BBCB-800FC95AC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618741B-C74C-4572-8CD5-8E5E6DE88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2022-02-01T14:33:00Z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